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14EF3" w14:textId="77777777" w:rsidR="00091C38" w:rsidRDefault="00091C38" w:rsidP="00091C38">
      <w:pPr>
        <w:spacing w:line="700" w:lineRule="exact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4F50315" wp14:editId="26842DC6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6" name="Picture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58"/>
          <w:szCs w:val="58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22"/>
          <w:szCs w:val="22"/>
          <w:cs/>
        </w:rPr>
        <w:t xml:space="preserve"> </w:t>
      </w:r>
      <w:r>
        <w:rPr>
          <w:rFonts w:ascii="TH SarabunPSK" w:hAnsi="TH SarabunPSK" w:cs="TH SarabunPSK"/>
          <w:b/>
          <w:bCs/>
          <w:sz w:val="58"/>
          <w:szCs w:val="58"/>
          <w:cs/>
        </w:rPr>
        <w:t xml:space="preserve">        บันทึกข้อความ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328E62AC" w14:textId="77777777" w:rsidR="00091C38" w:rsidRDefault="00091C38" w:rsidP="00091C38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37DCC30C" wp14:editId="2B336D17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A7275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F3490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สำนักงานเลขานุการ</w:t>
      </w:r>
      <w:r w:rsidR="00BF34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6C62">
        <w:rPr>
          <w:rFonts w:ascii="TH SarabunPSK" w:hAnsi="TH SarabunPSK" w:cs="TH SarabunPSK"/>
          <w:sz w:val="32"/>
          <w:szCs w:val="32"/>
          <w:cs/>
        </w:rPr>
        <w:t xml:space="preserve">สำนักบริการการศึกษา โทร. </w:t>
      </w:r>
      <w:r w:rsidR="00286C62" w:rsidRPr="004E77A4">
        <w:rPr>
          <w:rFonts w:ascii="TH SarabunPSK" w:hAnsi="TH SarabunPSK" w:cs="TH SarabunPSK"/>
          <w:sz w:val="32"/>
          <w:szCs w:val="32"/>
          <w:highlight w:val="yellow"/>
          <w:cs/>
        </w:rPr>
        <w:t>7825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6C2246" w14:textId="77777777" w:rsidR="00091C38" w:rsidRDefault="00BD7870" w:rsidP="00BD7870">
      <w:pPr>
        <w:tabs>
          <w:tab w:val="left" w:pos="4536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EECDB00" wp14:editId="0F9A926D">
                <wp:simplePos x="0" y="0"/>
                <wp:positionH relativeFrom="column">
                  <wp:posOffset>3339465</wp:posOffset>
                </wp:positionH>
                <wp:positionV relativeFrom="paragraph">
                  <wp:posOffset>241935</wp:posOffset>
                </wp:positionV>
                <wp:extent cx="2400300" cy="0"/>
                <wp:effectExtent l="0" t="0" r="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F13BF" id="Straight Connector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2.95pt,19.05pt" to="451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37F02A27" wp14:editId="138DE9BF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667000" cy="0"/>
                <wp:effectExtent l="0" t="0" r="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7F9B8" id="Straight Connector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05pt" to="21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">
                <v:stroke dashstyle="1 1" endcap="round"/>
              </v:line>
            </w:pict>
          </mc:Fallback>
        </mc:AlternateContent>
      </w:r>
      <w:r w:rsidR="00091C3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091C38">
        <w:rPr>
          <w:rFonts w:ascii="TH SarabunPSK" w:hAnsi="TH SarabunPSK" w:cs="TH SarabunPSK"/>
          <w:sz w:val="32"/>
          <w:szCs w:val="32"/>
          <w:cs/>
        </w:rPr>
        <w:t xml:space="preserve">  อว </w:t>
      </w:r>
      <w:r w:rsidR="0058520D">
        <w:rPr>
          <w:rFonts w:ascii="TH SarabunPSK" w:hAnsi="TH SarabunPSK" w:cs="TH SarabunPSK" w:hint="cs"/>
          <w:sz w:val="32"/>
          <w:szCs w:val="32"/>
          <w:cs/>
        </w:rPr>
        <w:t>(พ)</w:t>
      </w:r>
      <w:r w:rsidR="00091C38">
        <w:rPr>
          <w:rFonts w:ascii="TH SarabunPSK" w:hAnsi="TH SarabunPSK" w:cs="TH SarabunPSK"/>
          <w:sz w:val="32"/>
          <w:szCs w:val="32"/>
          <w:cs/>
        </w:rPr>
        <w:t>0602.04(01) /</w:t>
      </w:r>
      <w:r w:rsidR="00091C38">
        <w:rPr>
          <w:rFonts w:ascii="TH SarabunPSK" w:hAnsi="TH SarabunPSK" w:cs="TH SarabunPSK"/>
          <w:b/>
          <w:bCs/>
          <w:sz w:val="38"/>
          <w:szCs w:val="38"/>
          <w:cs/>
        </w:rPr>
        <w:t xml:space="preserve">                             </w:t>
      </w:r>
      <w:r w:rsidR="00091C38">
        <w:rPr>
          <w:rFonts w:ascii="TH SarabunPSK" w:hAnsi="TH SarabunPSK" w:cs="TH SarabunPSK"/>
          <w:b/>
          <w:bCs/>
          <w:spacing w:val="-6"/>
          <w:sz w:val="38"/>
          <w:szCs w:val="38"/>
          <w:cs/>
        </w:rPr>
        <w:t xml:space="preserve">  </w:t>
      </w:r>
      <w:r w:rsidR="00091C38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 </w:t>
      </w:r>
      <w:r w:rsidR="00091C38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B104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B6B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B6B07" w:rsidRPr="004E77A4">
        <w:rPr>
          <w:rFonts w:ascii="TH SarabunPSK" w:hAnsi="TH SarabunPSK" w:cs="TH SarabunPSK" w:hint="cs"/>
          <w:sz w:val="32"/>
          <w:szCs w:val="32"/>
          <w:highlight w:val="yellow"/>
          <w:cs/>
        </w:rPr>
        <w:t>พฤศจิกายน</w:t>
      </w:r>
      <w:r w:rsidR="008036ED" w:rsidRPr="004E77A4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2568</w:t>
      </w:r>
      <w:r w:rsidR="00091C38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1E6B9D57" w14:textId="45217239" w:rsidR="00091C38" w:rsidRDefault="00091C38" w:rsidP="005B6B07">
      <w:pPr>
        <w:tabs>
          <w:tab w:val="left" w:pos="4536"/>
          <w:tab w:val="left" w:pos="4678"/>
          <w:tab w:val="left" w:pos="9000"/>
        </w:tabs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76630994" wp14:editId="5073627C">
                <wp:simplePos x="0" y="0"/>
                <wp:positionH relativeFrom="column">
                  <wp:posOffset>333375</wp:posOffset>
                </wp:positionH>
                <wp:positionV relativeFrom="paragraph">
                  <wp:posOffset>244475</wp:posOffset>
                </wp:positionV>
                <wp:extent cx="5400040" cy="0"/>
                <wp:effectExtent l="0" t="0" r="101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AB7B0" id="Straight Connector 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25pt" to="451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6B07" w:rsidRPr="005B6B07">
        <w:rPr>
          <w:rFonts w:ascii="TH SarabunPSK" w:hAnsi="TH SarabunPSK" w:cs="TH SarabunPSK"/>
          <w:sz w:val="32"/>
          <w:szCs w:val="32"/>
          <w:cs/>
        </w:rPr>
        <w:t>ขอความเห็นชอบแต่งตั้ง</w:t>
      </w:r>
      <w:r w:rsidR="005B6B07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ผู้</w:t>
      </w:r>
      <w:r w:rsidR="004E77A4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หรือคณะ</w:t>
      </w:r>
      <w:r w:rsidR="00D746EC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กรรมการ</w:t>
      </w:r>
      <w:r w:rsidR="005B6B07" w:rsidRPr="005B6B07">
        <w:rPr>
          <w:rFonts w:ascii="TH SarabunPSK" w:hAnsi="TH SarabunPSK" w:cs="TH SarabunPSK"/>
          <w:sz w:val="32"/>
          <w:szCs w:val="32"/>
          <w:cs/>
        </w:rPr>
        <w:t>กำหนดรายละเอียดคุณลักษณะเฉพาะ และ</w:t>
      </w:r>
      <w:r w:rsidR="004E77A4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ผู้หรือคณะ</w:t>
      </w:r>
      <w:r w:rsidR="00D746EC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กรรมการ</w:t>
      </w:r>
      <w:r w:rsidR="005B6B07" w:rsidRPr="005B6B07">
        <w:rPr>
          <w:rFonts w:ascii="TH SarabunPSK" w:hAnsi="TH SarabunPSK" w:cs="TH SarabunPSK"/>
          <w:sz w:val="32"/>
          <w:szCs w:val="32"/>
          <w:cs/>
        </w:rPr>
        <w:t>กำหนดราคากลาง</w:t>
      </w:r>
      <w:r w:rsidR="005B6B0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B6B07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จัดซื้อ</w:t>
      </w:r>
      <w:r w:rsidR="00D746EC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หรือจัดจ้าง.....................................................</w:t>
      </w:r>
      <w:r w:rsidR="005B6B07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</w:p>
    <w:p w14:paraId="217FD824" w14:textId="77777777" w:rsidR="00091C38" w:rsidRDefault="00091C38" w:rsidP="00091C38">
      <w:pPr>
        <w:spacing w:before="120" w:after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62551A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ผู้อำนวยการสำนักบริการการศึกษา</w:t>
      </w:r>
    </w:p>
    <w:p w14:paraId="4093A622" w14:textId="7D9AF56F" w:rsidR="00091C38" w:rsidRPr="00292AF2" w:rsidRDefault="005B6B07" w:rsidP="001609E6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6B07">
        <w:rPr>
          <w:rFonts w:ascii="TH SarabunPSK" w:hAnsi="TH SarabunPSK" w:cs="TH SarabunPSK"/>
          <w:sz w:val="32"/>
          <w:szCs w:val="32"/>
          <w:cs/>
        </w:rPr>
        <w:t>ตามที่มหาวิทยาลัยได้จัดสรร</w:t>
      </w:r>
      <w:r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C37160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เงินรายได้</w:t>
      </w:r>
      <w:r w:rsidR="00C37160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4E77A4">
        <w:rPr>
          <w:rFonts w:ascii="TH SarabunPSK" w:hAnsi="TH SarabunPSK" w:cs="TH SarabunPSK" w:hint="cs"/>
          <w:sz w:val="32"/>
          <w:szCs w:val="32"/>
          <w:highlight w:val="yellow"/>
          <w:cs/>
        </w:rPr>
        <w:t>2569</w:t>
      </w:r>
      <w:r w:rsidR="00C371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ให้สำนักบริการการศึกษา </w:t>
      </w:r>
      <w:r w:rsid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จัด</w:t>
      </w:r>
      <w:r w:rsidR="00D746EC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ซื้อหรือจัดจ้าง</w:t>
      </w:r>
      <w:r w:rsid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</w:t>
      </w:r>
      <w:r w:rsidR="004E77A4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ในวงเงิน </w:t>
      </w:r>
      <w:r w:rsid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.......................</w:t>
      </w:r>
      <w:r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บาท (</w:t>
      </w:r>
      <w:r w:rsid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.......</w:t>
      </w:r>
      <w:r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บาทถ้วน)</w:t>
      </w:r>
      <w:r w:rsidR="00C37160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7B594402" w14:textId="77777777" w:rsidR="00091C38" w:rsidRDefault="00292AF2" w:rsidP="001609E6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ตามระเบียบกระทรวงว่าด้วยการจัดซื้อ/จัดจ้างและการบริหารพัสดุภาครัฐ พ.ศ. 2560 ข้อ 21 </w:t>
      </w:r>
      <w:r w:rsidR="00BA0061">
        <w:rPr>
          <w:rFonts w:ascii="TH SarabunPSK" w:hAnsi="TH SarabunPSK" w:cs="TH SarabunPSK" w:hint="cs"/>
          <w:sz w:val="32"/>
          <w:szCs w:val="32"/>
          <w:cs/>
        </w:rPr>
        <w:t>ในการซื้อหรือจ้างที่มิใช่งานก่อ</w:t>
      </w:r>
      <w:r>
        <w:rPr>
          <w:rFonts w:ascii="TH SarabunPSK" w:hAnsi="TH SarabunPSK" w:cs="TH SarabunPSK" w:hint="cs"/>
          <w:sz w:val="32"/>
          <w:szCs w:val="32"/>
          <w:cs/>
        </w:rPr>
        <w:t>สร้าง ให้หัวหน้าหน่วยงานของรัฐแต่งตั้งคณะกรรมการขึ้นมาคณะหนึ่ง หรือจะให้เจ้าหน้าที่ หรือบุคคลใดบุคคลหนึ่งรับผิดชอบในการจัดทำร่างขอบเขตของงานหรือรายละเอียด</w:t>
      </w:r>
      <w:r w:rsidR="000552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คุณลักษณะเฉพาะของพัสดุที่จะซื้อหรือจ้าง รวมทั้งกำหนดหลักเกณฑ์การพิจารณาคัดเลือกข้อเสนอด้วย</w:t>
      </w:r>
    </w:p>
    <w:p w14:paraId="2A9302E1" w14:textId="1099DDC0" w:rsidR="00EA1A69" w:rsidRDefault="00292AF2" w:rsidP="005B6B07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สำนัก</w:t>
      </w:r>
      <w:r w:rsidR="00592D27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งาน</w:t>
      </w:r>
      <w:r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7160">
        <w:rPr>
          <w:rFonts w:ascii="TH SarabunPSK" w:hAnsi="TH SarabunPSK" w:cs="TH SarabunPSK" w:hint="cs"/>
          <w:sz w:val="32"/>
          <w:szCs w:val="32"/>
          <w:cs/>
        </w:rPr>
        <w:t xml:space="preserve">สำนักบริการการศึกษา </w:t>
      </w:r>
      <w:r w:rsidR="005B6B07" w:rsidRPr="005B6B07">
        <w:rPr>
          <w:rFonts w:ascii="TH SarabunPSK" w:hAnsi="TH SarabunPSK" w:cs="TH SarabunPSK"/>
          <w:sz w:val="32"/>
          <w:szCs w:val="32"/>
          <w:cs/>
        </w:rPr>
        <w:t>ได้พิจารณาแล้วเพื่อให้เป็นไปตามพระราชบัญญัติการจัดซื้อจัดจ้างและการบริหารพัสดุภาครัฐ พ.ศ.2560 และระเบียบกระทรวงการคลังว่าด้วยการจัดซื้อจัดจ้างและการบริหารพัสดุภาครัฐ พ.ศ.2560 ดังกล่าวข้างต้น จึงเห็นสมควรขออนุมัติแต่งตั้ง</w:t>
      </w:r>
      <w:r w:rsidR="004E77A4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ผู้หรือคณะ</w:t>
      </w:r>
      <w:r w:rsidR="00D746EC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กรรมการ</w:t>
      </w:r>
      <w:r w:rsidR="005B6B07" w:rsidRPr="005B6B07">
        <w:rPr>
          <w:rFonts w:ascii="TH SarabunPSK" w:hAnsi="TH SarabunPSK" w:cs="TH SarabunPSK"/>
          <w:sz w:val="32"/>
          <w:szCs w:val="32"/>
          <w:cs/>
        </w:rPr>
        <w:t>กำหนดรายละเอียดคุณลักษณะเฉพาะ และ</w:t>
      </w:r>
      <w:r w:rsidR="004E77A4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ผู้</w:t>
      </w:r>
      <w:r w:rsidR="004E77A4" w:rsidRPr="00D746EC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หรือคณะ</w:t>
      </w:r>
      <w:r w:rsidR="00D746EC" w:rsidRPr="00D746EC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กรรมการ</w:t>
      </w:r>
      <w:r w:rsidR="005B6B07" w:rsidRPr="005B6B07">
        <w:rPr>
          <w:rFonts w:ascii="TH SarabunPSK" w:hAnsi="TH SarabunPSK" w:cs="TH SarabunPSK"/>
          <w:sz w:val="32"/>
          <w:szCs w:val="32"/>
          <w:cs/>
        </w:rPr>
        <w:t>กำหนดราคากลาง</w:t>
      </w:r>
      <w:r w:rsidR="004E77A4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จัด</w:t>
      </w:r>
      <w:r w:rsidR="00D746EC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ซื้อหรือ  จัดจ้าง</w:t>
      </w:r>
      <w:r w:rsidR="004E77A4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.</w:t>
      </w:r>
      <w:r w:rsidR="004E77A4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.........................</w:t>
      </w:r>
      <w:r w:rsidR="005B6B07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commentRangeStart w:id="0"/>
      <w:r w:rsidR="004E77A4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.......................................</w:t>
      </w:r>
      <w:commentRangeEnd w:id="0"/>
      <w:r w:rsidR="004E77A4">
        <w:rPr>
          <w:rStyle w:val="CommentReference"/>
        </w:rPr>
        <w:commentReference w:id="0"/>
      </w:r>
      <w:r w:rsidR="005B6B07">
        <w:rPr>
          <w:rFonts w:ascii="TH SarabunPSK" w:hAnsi="TH SarabunPSK" w:cs="TH SarabunPSK" w:hint="cs"/>
          <w:sz w:val="32"/>
          <w:szCs w:val="32"/>
          <w:cs/>
        </w:rPr>
        <w:t xml:space="preserve"> ให้มีหน้าที่จัดทำร่างขอบเขตของงานหรือรายละเอียดคุณลักษณะเฉพาะและกำหนดราคากลางของพัสดุที่จะซื้อ หรือจ้าง หรือรูปแบบรายงานก่อสร้างรวมทั้งกำหนดหลักเกณฑ์การพิจารณาคัดเลือกข้อเสนอ ทั้งนี้ ให้ร</w:t>
      </w:r>
      <w:r w:rsidR="00D746EC">
        <w:rPr>
          <w:rFonts w:ascii="TH SarabunPSK" w:hAnsi="TH SarabunPSK" w:cs="TH SarabunPSK" w:hint="cs"/>
          <w:sz w:val="32"/>
          <w:szCs w:val="32"/>
          <w:cs/>
        </w:rPr>
        <w:t>ายงานผลการดำเนินงานภายใน 15 วัน</w:t>
      </w:r>
      <w:r w:rsidR="005B6B07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="00D746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GoBack"/>
      <w:bookmarkEnd w:id="1"/>
      <w:r w:rsidR="005B6B07">
        <w:rPr>
          <w:rFonts w:ascii="TH SarabunPSK" w:hAnsi="TH SarabunPSK" w:cs="TH SarabunPSK" w:hint="cs"/>
          <w:sz w:val="32"/>
          <w:szCs w:val="32"/>
          <w:cs/>
        </w:rPr>
        <w:t>นับจากวันที่ได้รับทราบคำสั่งนี้ ถ้ามีเหตุที่ทำให้การรายงานล่าช้าให้เสนอหัวหน้าส่วนราชการพิจารณาขยายเวลาให้ตามความจำเป็นต่อไป</w:t>
      </w:r>
      <w:r w:rsidR="00EC3A5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E238D8" w14:textId="77777777" w:rsidR="00091C38" w:rsidRDefault="00091C38" w:rsidP="00967DE1">
      <w:pPr>
        <w:tabs>
          <w:tab w:val="left" w:pos="4536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96236F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5B6B07">
        <w:rPr>
          <w:rFonts w:ascii="TH SarabunPSK" w:hAnsi="TH SarabunPSK" w:cs="TH SarabunPSK" w:hint="cs"/>
          <w:sz w:val="32"/>
          <w:szCs w:val="32"/>
          <w:cs/>
        </w:rPr>
        <w:t xml:space="preserve"> หากเห็นชอบโปรด</w:t>
      </w:r>
      <w:r w:rsidR="0096236F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55AB9EC5" w14:textId="77777777" w:rsidR="001609E6" w:rsidRDefault="001609E6" w:rsidP="00091C38">
      <w:pPr>
        <w:tabs>
          <w:tab w:val="left" w:pos="4536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33F6BF6A" w14:textId="77777777" w:rsidR="001609E6" w:rsidRDefault="001609E6" w:rsidP="00091C38">
      <w:pPr>
        <w:tabs>
          <w:tab w:val="left" w:pos="4536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1C1A02CD" w14:textId="77777777" w:rsidR="001609E6" w:rsidRPr="001609E6" w:rsidRDefault="001609E6" w:rsidP="00091C38">
      <w:pPr>
        <w:tabs>
          <w:tab w:val="left" w:pos="4536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2CEA3C47" w14:textId="77777777" w:rsidR="00BD7870" w:rsidRDefault="00BD7870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E77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1174669" w14:textId="77777777" w:rsidR="003F436C" w:rsidRDefault="004E77A4" w:rsidP="004E77A4">
      <w:pPr>
        <w:ind w:firstLine="3119"/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>หัวหน้าสำนักงาน/ศูนย์/ฝ่าย/ส่วน</w:t>
      </w:r>
    </w:p>
    <w:sectPr w:rsidR="003F436C" w:rsidSect="001609E6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ภูริธิป ปาณะดิษ" w:date="2025-11-07T10:21:00Z" w:initials="ภป">
    <w:p w14:paraId="32DFBC07" w14:textId="468DFF24" w:rsidR="00773BA7" w:rsidRDefault="004E77A4">
      <w:pPr>
        <w:pStyle w:val="CommentText"/>
      </w:pPr>
      <w:r>
        <w:rPr>
          <w:rStyle w:val="CommentReference"/>
        </w:rPr>
        <w:annotationRef/>
      </w:r>
      <w:r w:rsidR="00773BA7">
        <w:rPr>
          <w:rFonts w:hint="cs"/>
          <w:cs/>
        </w:rPr>
        <w:t>กรณีเกิน 5 หมื่นบาท</w:t>
      </w:r>
    </w:p>
    <w:p w14:paraId="7596024A" w14:textId="46FEAA80" w:rsidR="004E77A4" w:rsidRDefault="004E77A4">
      <w:pPr>
        <w:pStyle w:val="CommentText"/>
      </w:pPr>
      <w:r>
        <w:rPr>
          <w:rFonts w:hint="cs"/>
          <w:cs/>
        </w:rPr>
        <w:t>1........................................ ประธาน</w:t>
      </w:r>
    </w:p>
    <w:p w14:paraId="16E2C985" w14:textId="77777777" w:rsidR="004E77A4" w:rsidRDefault="004E77A4">
      <w:pPr>
        <w:pStyle w:val="CommentText"/>
      </w:pPr>
      <w:r>
        <w:rPr>
          <w:rFonts w:hint="cs"/>
          <w:cs/>
        </w:rPr>
        <w:t>2......................................... กรรมการ</w:t>
      </w:r>
    </w:p>
    <w:p w14:paraId="1559B7E1" w14:textId="77777777" w:rsidR="004E77A4" w:rsidRDefault="004E77A4">
      <w:pPr>
        <w:pStyle w:val="CommentText"/>
      </w:pPr>
      <w:r>
        <w:rPr>
          <w:rFonts w:hint="cs"/>
          <w:cs/>
        </w:rPr>
        <w:t>3..........................................เลขานุการ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59B7E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ภูริธิป ปาณะดิษ">
    <w15:presenceInfo w15:providerId="None" w15:userId="ภูริธิป ปาณะดิ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38"/>
    <w:rsid w:val="00055247"/>
    <w:rsid w:val="0006381D"/>
    <w:rsid w:val="000760EB"/>
    <w:rsid w:val="00077F6C"/>
    <w:rsid w:val="00091C38"/>
    <w:rsid w:val="000954F5"/>
    <w:rsid w:val="000D75E1"/>
    <w:rsid w:val="001609E6"/>
    <w:rsid w:val="00190FC4"/>
    <w:rsid w:val="00207265"/>
    <w:rsid w:val="00220F21"/>
    <w:rsid w:val="00264085"/>
    <w:rsid w:val="00286C62"/>
    <w:rsid w:val="00292AF2"/>
    <w:rsid w:val="003A3B92"/>
    <w:rsid w:val="003F436C"/>
    <w:rsid w:val="004E77A4"/>
    <w:rsid w:val="0058520D"/>
    <w:rsid w:val="00592D27"/>
    <w:rsid w:val="005B6B07"/>
    <w:rsid w:val="005E21DB"/>
    <w:rsid w:val="005F2E18"/>
    <w:rsid w:val="0062551A"/>
    <w:rsid w:val="006667FE"/>
    <w:rsid w:val="00686878"/>
    <w:rsid w:val="006B0C48"/>
    <w:rsid w:val="006F782C"/>
    <w:rsid w:val="007267AE"/>
    <w:rsid w:val="007376CE"/>
    <w:rsid w:val="00773BA7"/>
    <w:rsid w:val="007D57B5"/>
    <w:rsid w:val="007E372C"/>
    <w:rsid w:val="008036ED"/>
    <w:rsid w:val="00940EE3"/>
    <w:rsid w:val="00956D59"/>
    <w:rsid w:val="0096236F"/>
    <w:rsid w:val="00967DE1"/>
    <w:rsid w:val="009D2904"/>
    <w:rsid w:val="00A009D0"/>
    <w:rsid w:val="00A07E18"/>
    <w:rsid w:val="00A42E5D"/>
    <w:rsid w:val="00AE3B89"/>
    <w:rsid w:val="00B20D37"/>
    <w:rsid w:val="00B76CBC"/>
    <w:rsid w:val="00B951D7"/>
    <w:rsid w:val="00BA0061"/>
    <w:rsid w:val="00BD7870"/>
    <w:rsid w:val="00BF3490"/>
    <w:rsid w:val="00C352AA"/>
    <w:rsid w:val="00C37160"/>
    <w:rsid w:val="00CB0286"/>
    <w:rsid w:val="00D746EC"/>
    <w:rsid w:val="00DB104C"/>
    <w:rsid w:val="00DD7F34"/>
    <w:rsid w:val="00DE6510"/>
    <w:rsid w:val="00E14B52"/>
    <w:rsid w:val="00E60B5B"/>
    <w:rsid w:val="00EA1A69"/>
    <w:rsid w:val="00EC3A54"/>
    <w:rsid w:val="00F327DF"/>
    <w:rsid w:val="00F328A2"/>
    <w:rsid w:val="00F5636D"/>
    <w:rsid w:val="00F65F02"/>
    <w:rsid w:val="00F7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83CC"/>
  <w15:chartTrackingRefBased/>
  <w15:docId w15:val="{B231D03B-0A98-4E72-B57F-64428DE6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3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9E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E6"/>
    <w:rPr>
      <w:rFonts w:ascii="Segoe UI" w:eastAsia="Cordia New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E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7A4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7A4"/>
    <w:rPr>
      <w:rFonts w:ascii="Cordia New" w:eastAsia="Cordia New" w:hAnsi="Cordi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7A4"/>
    <w:rPr>
      <w:rFonts w:ascii="Cordia New" w:eastAsia="Cordia New" w:hAnsi="Cordi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ภูริธิป ปาณะดิษ</dc:creator>
  <cp:keywords/>
  <dc:description/>
  <cp:lastModifiedBy>ลลิตา ชมภูโกฐ</cp:lastModifiedBy>
  <cp:revision>47</cp:revision>
  <cp:lastPrinted>2023-07-25T04:15:00Z</cp:lastPrinted>
  <dcterms:created xsi:type="dcterms:W3CDTF">2019-07-09T09:15:00Z</dcterms:created>
  <dcterms:modified xsi:type="dcterms:W3CDTF">2025-11-07T04:01:00Z</dcterms:modified>
</cp:coreProperties>
</file>